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spacing w:before="0" w:after="0"/>
        <w:rPr>
          <w:rFonts w:hint="eastAsia" w:asciiTheme="majorEastAsia" w:hAnsiTheme="majorEastAsia" w:eastAsiaTheme="majorEastAsia" w:cstheme="majorEastAsia"/>
          <w:b w:val="0"/>
          <w:bCs/>
        </w:rPr>
      </w:pPr>
      <w:r>
        <w:rPr>
          <w:rFonts w:hint="eastAsia" w:asciiTheme="majorEastAsia" w:hAnsiTheme="majorEastAsia" w:eastAsiaTheme="majorEastAsia" w:cstheme="majorEastAsia"/>
          <w:b w:val="0"/>
          <w:bCs/>
        </w:rPr>
        <w:t>附件2：</w:t>
      </w:r>
    </w:p>
    <w:p>
      <w:pPr>
        <w:pStyle w:val="3"/>
        <w:spacing w:before="0" w:after="0"/>
        <w:jc w:val="center"/>
        <w:rPr>
          <w:rFonts w:hint="eastAsia" w:asciiTheme="majorEastAsia" w:hAnsiTheme="majorEastAsia" w:eastAsiaTheme="majorEastAsia" w:cstheme="majorEastAsia"/>
          <w:b w:val="0"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36"/>
          <w:szCs w:val="36"/>
        </w:rPr>
        <w:t>梅州市2025年旧房装修和厨卫等局部改造拟补贴</w:t>
      </w:r>
    </w:p>
    <w:p>
      <w:pPr>
        <w:pStyle w:val="3"/>
        <w:spacing w:before="0" w:after="0"/>
        <w:jc w:val="center"/>
      </w:pPr>
      <w:r>
        <w:rPr>
          <w:rFonts w:hint="eastAsia" w:asciiTheme="majorEastAsia" w:hAnsiTheme="majorEastAsia" w:eastAsiaTheme="majorEastAsia" w:cstheme="majorEastAsia"/>
          <w:b w:val="0"/>
          <w:bCs/>
          <w:sz w:val="36"/>
          <w:szCs w:val="36"/>
        </w:rPr>
        <w:t>商家名单汇总表（建设银行平台第一批）</w:t>
      </w:r>
      <w:bookmarkStart w:id="0" w:name="_GoBack"/>
      <w:bookmarkEnd w:id="0"/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5453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</w:trPr>
        <w:tc>
          <w:tcPr>
            <w:tcW w:w="583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00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商户名称</w:t>
            </w:r>
          </w:p>
        </w:tc>
        <w:tc>
          <w:tcPr>
            <w:tcW w:w="1216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补贴金额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大埔县高陂镇誉兴灯饰卫浴经营部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58,861.60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大埔县湖寮镇阿标玻璃店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19,947.00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大埔县湖寮镇鲁班装饰经营部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15,855.00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大埔县湖寮镇品创家居店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33,458.70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大埔县湖寮镇翔远瓷砖店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38,707.35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丰顺县恒达锁行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19,999.20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丰顺县恒贸建材行(个体工商户)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5,800.00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丰顺县毅武燕家居店(个体工商户)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21,026.00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丰顺鑫达建材店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广东品界整案装饰工程有限公司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152,995.90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蕉岭县城南阿巫建材店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5,017.00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蕉岭县家饰天下建材家居行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29,249.85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蕉岭县嘉和门业店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11,029.20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蕉岭县金点子贸易有限公司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蕉岭县鑫惠多建材贸易有限公司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20,126.52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蕉岭县忠华家私店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蕉岭县卓萃家居建材店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41,527.50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梅州爱家整装装饰有限公司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梅州晋蓝装饰设计工程有限公司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7,650.00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梅州其邦门窗经营部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37,430.90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梅州市安家易装家居有限公司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12,838.55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梅州市柏悦业建材有限公司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5,682.00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梅州市邦德橱柜经营部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10,920.00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梅州市诚达建材有限公司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6,180.00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梅州市帝奥斯门窗店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梅州市冠宇装饰有限公司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梅州市好园家居有限公司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37,504.95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梅州市华璟家居有限公司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28,069.76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梅州市辉鸿贸易有限公司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765.75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梅州市吉盛美居建材有限公司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14,524.85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梅州市匠心品艺装饰工程有限公司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梅州市金筑装饰设计有限公司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梅州市锦泽装饰有限公司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20,593.35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梅州市京品建筑工程有限公司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19,550.00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梅州市六方科技有限公司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3,748.35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梅州市梅江区爱居软装馆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9,152.00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梅州市梅江区爱馨家装饰服务部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14,995.80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梅州市梅江区奥斯美集成吊顶店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4,735.50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梅州市梅江区百能橱柜行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43,480.00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梅州市梅江区博瑞装饰工程经营部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37,272.40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梅州市梅江区布布龙家居设计馆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2,580.00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梅州市梅江区辰漫高定卫浴经营部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1,995.00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梅州市梅江区创品家居馆(个体工商户)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131,963.30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梅州市梅江区大督建材经营部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15,662.10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梅州市梅江区德技家居店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125,928.20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梅州市梅江区法纳帝不锈钢橱柜经营部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77,195.00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梅州市梅江区合生雅居家居店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35,332.50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梅州市梅江区恒明智能家居馆（个体工商户）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28,540.00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梅州市梅江区华浔装饰材料贸易行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梅州市梅江区华源轩家居店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9,131.50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梅州市梅江区佳瑞家居用品店(个体工商户)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2,168.10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梅州市梅江区嘉荣建筑装饰店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梅州市梅江区锦发建材销售部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20,520.90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梅州市梅江区利玛家居装饰店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梅州市梅江区龙发建材经营部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12,809.60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梅州市梅江区梅丰卫浴超市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14,345.70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梅州市梅江区梅新窗帘经营部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18,275.25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梅州市梅江区媚姐门锁店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13,475.00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梅州市梅江区梦天木门经营部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49,604.05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梅州市梅江区南辉装饰材料经营部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31,495.80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梅州市梅江区柒饰工坊建材经营部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17,755.00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梅州市梅江区启辰星建材经营部(个体工商户)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12,216.30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梅州市梅江区乔琳建材经营部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41,339.50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梅州市梅江区润华家居贸易部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21,318.65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梅州市梅江区硕兴建材店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13,874.65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梅州市梅江区闼闼木门中心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11,650.00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梅州市梅江区天圆地方建材经营部(个体工商户)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118,897.70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梅州市梅江区万达广场尚品家居生活馆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梅州市梅江区唯美陶瓷经营部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31,105.45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梅州市梅江区禧玉家居用品店(个体工商户)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4,168.80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梅州市梅江区心居家具馆(个体工商户)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34,757.90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梅州市梅江区星群建材经营部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梅州市梅江区扬子装饰材料商行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梅州市梅江区一鼎建材经营部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梅州市梅江区亿合门窗经营店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43,579.25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梅州市梅江区议评木作定制家居店(个体工商户)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28,857.00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梅州市梅江区茵特拉菲家具店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5,479.50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梅州市梅江区永丰源建材行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20,855.55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梅州市梅江区永莉装饰建材经营部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88,282.20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梅州市梅江区友邦集成吊顶经营部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50,845.75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梅州市梅江区御克莱门窗经营部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8,025.00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梅州市梅江区珠瑞建材经营部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367.35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梅州市梅县程江柳炫门类经营部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37,177.65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梅州市梅县区爱美家建材经营部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39,852.20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梅州市梅县区柏尔建材店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19,954.50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梅州市梅县区毕梵家具经营部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1,500.00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梅州市梅县区晟浩建材经营店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梅州市梅县区程江卡欧斯建材店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5,850.00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梅州市梅县区程江铭盛建材店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18,850.00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梅州市梅县区程江鑫毅建材店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10,790.70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梅州市梅县区程江永泉装饰材料经营部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梅州市梅县区驰帝建材经营部(个体工商户)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20,112.25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梅州市梅县区帝华轩门窗店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37,822.75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梅州市梅县区渡江津豪盛建材经营部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23,436.40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梅州市梅县区富力城皇庭门窗经营部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76,851.95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梅州市梅县区淦华建材经营部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28,175.10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梅州市梅县区冠豪轩门类经营部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13,802.00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梅州市梅县区海瑞斯家居用品店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24,624.80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梅州市梅县区好园家居馆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64,984.05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梅州市梅县区洪远建材店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梅州市梅县区华侨城顶顺建材经营部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27,326.40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梅州市梅县区华侨城好迪家用电器专卖店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梅州市梅县区华雄昌家具店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梅州市梅县区桦荣家居店(个体工商户)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36,093.85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梅州市梅县区皇家御园木制品经营部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24,230.00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梅州市梅县区汇万嘉电器店(个体工商户)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25,760.70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梅州市梅县区嘉家佳建材经营部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39,749.95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梅州市梅县区剑英大道北兴居装饰服务部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梅州市梅县区匠邦橱柜经营部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28,120.00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梅州市梅县区金达建材经营部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1,932.00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梅州市梅县区克莱帝建材店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梅州市梅县区乐购家具店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9,590.71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梅州市梅县区莲润家居用品店(个体工商户)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19,779.42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梅州市梅县区梦百合床垫经营部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28,021.30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梅州市梅县区梦天木门经营部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27,945.00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梅州市梅县区米莱汇门窗店(个体工商户)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70,700.00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梅州市梅县区名家装饰材料经营部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36,249.20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梅州市梅县区铭鑫创展门类经营部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138,000.00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梅州市梅县区南口镇天皇建材经营部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9,664.70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梅州市梅县区欧铂丽家居经营部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38,179.05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梅州市梅县区欧的家具馆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梅州市梅县区派美家具中心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梅州市梅县区潘掌柜家具店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梅州市梅县区谦盛门类经营部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6,620.40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梅州市梅县区仁豪迪诺雅家具经营部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8,300.00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梅州市梅县区瑞海家居用品店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28,994.00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梅州市梅县区顺联建材店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64,000.00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梅州市梅县区斯可馨家具经营部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8,553.30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梅州市梅县区颂华家居用品店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3,474.90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梅州市梅县区唐冠门窗经营部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1,875.00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梅州市梅县区天伦雅乐家具店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梅州市梅县区湘粤建材经营部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562.50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梅州市梅县区祥泰建材经营部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梅州市梅县区新豪建材经营部(个体工商户)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10,744.50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梅州市梅县区鑫华建材经营部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21,942.60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梅州市梅县区鑫品位建材行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10,773.30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梅州市梅县区信益家具制造厂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40,005.75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梅州市梅县区旭高建材经营部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80.25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梅州市梅县区雅斯家具商店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梅州市梅县区伊莱丽布艺经营部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5,463.23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梅州市梅县区艺创建材商行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12,437.30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梅州市梅县区原木智作家居店(个体工商户)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37,824.90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梅州市梅县区源木生源家具店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37,953.26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梅州市梅县区运豪门类经营部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1,793.55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梅州市梅县区臻盛建材经营部(个体工商户)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25,496.75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梅州市梅县区正彬建材店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1,200.00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梅州市梅县区中鹏建材店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46,479.75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梅州市梅县区珠意五金店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17,312.40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梅州市梅县区筑佳御品门类经营部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3,271.25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梅州市南国浩和装饰设计工程有限公司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193,564.65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梅州市兔小宝家居装饰有限公司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梅州市鑫木装饰工程有限公司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梅州市意特整装设计有限公司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19,317.15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梅州市永安门城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25,190.70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梅州市煜焜广告有限公司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552.00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梅州市臻美装饰设计有限公司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梅州市智尚美居家居有限公司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10,536.75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梅州市珠意建材有限公司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20,450.00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五华县龙进建材店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28,804.50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五华县水寨镇大自然地板家居建材城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27,161.40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五华县水寨镇俊福门窗店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29,598.05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五华县水寨镇美星建材馆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7,950.00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五华县水寨镇宁盛家居店（个体工商户）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24,436.29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五华县水寨镇欧派橱柜店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38,346.45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五华县水寨镇艳彩建材涂料经营部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7,308.75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五华县水寨镇臻品家居店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16,832.40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2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五华县星选装饰工程有限公司</w:t>
            </w:r>
          </w:p>
        </w:tc>
        <w:tc>
          <w:tcPr>
            <w:tcW w:w="121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47,266.65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783" w:type="pct"/>
            <w:gridSpan w:val="2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1216" w:type="pct"/>
            <w:shd w:val="clear" w:color="DDEBF7" w:fill="DDEBF7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4,501,873.79 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Cv67+xyAEAAHo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N2Y5MjVjZGViZmM5M2JjZTUwNmRjMjJlYWFiNDgifQ=="/>
  </w:docVars>
  <w:rsids>
    <w:rsidRoot w:val="00172A27"/>
    <w:rsid w:val="00172A27"/>
    <w:rsid w:val="00220188"/>
    <w:rsid w:val="00341974"/>
    <w:rsid w:val="00342795"/>
    <w:rsid w:val="004B4581"/>
    <w:rsid w:val="005F4F58"/>
    <w:rsid w:val="0093258E"/>
    <w:rsid w:val="00AE1802"/>
    <w:rsid w:val="00DA4E55"/>
    <w:rsid w:val="195A7011"/>
    <w:rsid w:val="25B918E7"/>
    <w:rsid w:val="3D524222"/>
    <w:rsid w:val="42A90E15"/>
    <w:rsid w:val="439D2259"/>
    <w:rsid w:val="5814296E"/>
    <w:rsid w:val="725F62C5"/>
    <w:rsid w:val="DFF5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518</Words>
  <Characters>706</Characters>
  <Lines>416</Lines>
  <Paragraphs>117</Paragraphs>
  <TotalTime>47</TotalTime>
  <ScaleCrop>false</ScaleCrop>
  <LinksUpToDate>false</LinksUpToDate>
  <CharactersWithSpaces>771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2025-04-16T08:34:00Z</dcterms:created>
  <dc:creator>64597</dc:creator>
  <cp:lastModifiedBy>༗菲</cp:lastModifiedBy>
  <dcterms:modified xsi:type="dcterms:W3CDTF">2025-04-24T11:13:11Z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10966E752C2D4B16BC97D44C56C87388_13</vt:lpwstr>
  </property>
  <property fmtid="{D5CDD505-2E9C-101B-9397-08002B2CF9AE}" pid="4" name="KSOTemplateDocerSaveRecord">
    <vt:lpwstr>eyJoZGlkIjoiZWRjNjY1MjFjYzI1Yjk0YmRlMDA0OWNhNjc5YmFhODUiLCJ1c2VySWQiOiIzMTQ3NjkzNDUifQ==</vt:lpwstr>
  </property>
</Properties>
</file>